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045A" w14:textId="77777777" w:rsidR="004F2C08" w:rsidRPr="00371952" w:rsidRDefault="004F2C08" w:rsidP="004F2C08">
      <w:pPr>
        <w:contextualSpacing/>
        <w:rPr>
          <w:rFonts w:eastAsia="Calibri"/>
        </w:rPr>
      </w:pPr>
      <w:r w:rsidRPr="00371952">
        <w:rPr>
          <w:rFonts w:eastAsia="Calibri"/>
        </w:rPr>
        <w:t xml:space="preserve">The Mayor and City Council for the City of Weaver, Alabama, met for a regular scheduled Council Meeting on Tuesday, </w:t>
      </w:r>
      <w:r>
        <w:rPr>
          <w:rFonts w:eastAsia="Calibri"/>
        </w:rPr>
        <w:t>January 9</w:t>
      </w:r>
      <w:r w:rsidRPr="00371952">
        <w:rPr>
          <w:rFonts w:eastAsia="Calibri"/>
        </w:rPr>
        <w:t>, 202</w:t>
      </w:r>
      <w:r>
        <w:rPr>
          <w:rFonts w:eastAsia="Calibri"/>
        </w:rPr>
        <w:t>4</w:t>
      </w:r>
      <w:r w:rsidRPr="00371952">
        <w:rPr>
          <w:rFonts w:eastAsia="Calibri"/>
        </w:rPr>
        <w:t>, at 5:00 p.m. in the Municipal Court</w:t>
      </w:r>
      <w:r>
        <w:rPr>
          <w:rFonts w:eastAsia="Calibri"/>
        </w:rPr>
        <w:t>r</w:t>
      </w:r>
      <w:r w:rsidRPr="00371952">
        <w:rPr>
          <w:rFonts w:eastAsia="Calibri"/>
        </w:rPr>
        <w:t>oom at Weaver City Hall, 500 Anniston Street, Weaver, Alabama.</w:t>
      </w:r>
    </w:p>
    <w:p w14:paraId="7596DE76" w14:textId="77777777" w:rsidR="004F2C08" w:rsidRPr="00371952" w:rsidRDefault="004F2C08" w:rsidP="004F2C08">
      <w:pPr>
        <w:contextualSpacing/>
        <w:rPr>
          <w:rFonts w:eastAsia="Calibri"/>
        </w:rPr>
      </w:pPr>
    </w:p>
    <w:p w14:paraId="37E1591E" w14:textId="77777777" w:rsidR="004F2C08" w:rsidRPr="00371952" w:rsidRDefault="004F2C08" w:rsidP="004F2C08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bCs/>
          <w:u w:val="single"/>
        </w:rPr>
        <w:t>Call to Order</w:t>
      </w:r>
      <w:r w:rsidRPr="00371952">
        <w:rPr>
          <w:rFonts w:eastAsia="Calibri"/>
        </w:rPr>
        <w:t xml:space="preserve"> – </w:t>
      </w:r>
      <w:r>
        <w:rPr>
          <w:rFonts w:eastAsia="Calibri"/>
        </w:rPr>
        <w:t>Mayor Jeff Clendenning</w:t>
      </w:r>
      <w:r w:rsidRPr="00371952">
        <w:rPr>
          <w:rFonts w:eastAsia="Calibri"/>
        </w:rPr>
        <w:t xml:space="preserve"> called the council meeting to order</w:t>
      </w:r>
      <w:r>
        <w:rPr>
          <w:rFonts w:eastAsia="Calibri"/>
        </w:rPr>
        <w:t xml:space="preserve"> at 5:00 p.m.</w:t>
      </w:r>
    </w:p>
    <w:p w14:paraId="5B249E4D" w14:textId="77777777" w:rsidR="004F2C08" w:rsidRPr="00371952" w:rsidRDefault="004F2C08" w:rsidP="004F2C08">
      <w:pPr>
        <w:contextualSpacing/>
        <w:rPr>
          <w:rFonts w:eastAsia="Calibri"/>
        </w:rPr>
      </w:pPr>
    </w:p>
    <w:p w14:paraId="26D9D7FA" w14:textId="77777777" w:rsidR="004F2C08" w:rsidRPr="00371952" w:rsidRDefault="004F2C08" w:rsidP="004F2C08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bCs/>
          <w:u w:val="single"/>
        </w:rPr>
        <w:t>Invocation</w:t>
      </w:r>
      <w:r w:rsidRPr="00371952">
        <w:rPr>
          <w:rFonts w:eastAsia="Calibri"/>
        </w:rPr>
        <w:t xml:space="preserve"> – </w:t>
      </w:r>
      <w:r>
        <w:rPr>
          <w:rFonts w:eastAsia="Calibri"/>
        </w:rPr>
        <w:t>Mayor Jeff Clendenning</w:t>
      </w:r>
      <w:r w:rsidRPr="00371952">
        <w:rPr>
          <w:rFonts w:eastAsia="Calibri"/>
        </w:rPr>
        <w:t xml:space="preserve"> gave the invocation.</w:t>
      </w:r>
    </w:p>
    <w:p w14:paraId="0E3F49CC" w14:textId="77777777" w:rsidR="004F2C08" w:rsidRPr="00371952" w:rsidRDefault="004F2C08" w:rsidP="004F2C08">
      <w:pPr>
        <w:contextualSpacing/>
        <w:rPr>
          <w:rFonts w:eastAsia="Calibri"/>
        </w:rPr>
      </w:pPr>
    </w:p>
    <w:p w14:paraId="2CFEBE86" w14:textId="77777777" w:rsidR="004F2C08" w:rsidRPr="00371952" w:rsidRDefault="004F2C08" w:rsidP="004F2C08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bCs/>
          <w:u w:val="single"/>
        </w:rPr>
        <w:t>Pledge of Allegiance</w:t>
      </w:r>
      <w:r w:rsidRPr="00371952">
        <w:rPr>
          <w:rFonts w:eastAsia="Calibri"/>
        </w:rPr>
        <w:t xml:space="preserve"> – </w:t>
      </w:r>
      <w:r>
        <w:rPr>
          <w:rFonts w:eastAsia="Calibri"/>
        </w:rPr>
        <w:t>Mayor Jeff Clendenning</w:t>
      </w:r>
      <w:r w:rsidRPr="00371952">
        <w:rPr>
          <w:rFonts w:eastAsia="Calibri"/>
        </w:rPr>
        <w:t xml:space="preserve"> led the recitation of the Pledge of Allegiance.</w:t>
      </w:r>
    </w:p>
    <w:p w14:paraId="43DFE2FC" w14:textId="77777777" w:rsidR="004F2C08" w:rsidRPr="00371952" w:rsidRDefault="004F2C08" w:rsidP="004F2C08">
      <w:pPr>
        <w:contextualSpacing/>
        <w:rPr>
          <w:rFonts w:eastAsia="Calibri"/>
        </w:rPr>
      </w:pPr>
    </w:p>
    <w:p w14:paraId="7F13C23F" w14:textId="77777777" w:rsidR="004F2C08" w:rsidRPr="00371952" w:rsidRDefault="004F2C08" w:rsidP="004F2C08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u w:val="single"/>
        </w:rPr>
        <w:t>Roll Call</w:t>
      </w:r>
      <w:r w:rsidRPr="00371952">
        <w:rPr>
          <w:rFonts w:eastAsia="Calibri"/>
        </w:rPr>
        <w:t xml:space="preserve"> – At the direction of </w:t>
      </w:r>
      <w:r>
        <w:rPr>
          <w:rFonts w:eastAsia="Calibri"/>
        </w:rPr>
        <w:t>Mayor Jeff Clendenning</w:t>
      </w:r>
      <w:r w:rsidRPr="00371952">
        <w:rPr>
          <w:rFonts w:eastAsia="Calibri"/>
        </w:rPr>
        <w:t xml:space="preserve">, </w:t>
      </w:r>
      <w:r w:rsidRPr="00811F6F">
        <w:rPr>
          <w:rFonts w:eastAsia="Calibri"/>
        </w:rPr>
        <w:t>City Clerk</w:t>
      </w:r>
      <w:r>
        <w:rPr>
          <w:rFonts w:eastAsia="Calibri"/>
        </w:rPr>
        <w:t>/Treasurer Chasity Whetstone</w:t>
      </w:r>
      <w:r w:rsidRPr="00371952">
        <w:rPr>
          <w:rFonts w:eastAsia="Calibri"/>
        </w:rPr>
        <w:t>, acting as secretary for the council meeting, called the roll.  The following councilmembers were found to be present: Councilmember</w:t>
      </w:r>
      <w:r w:rsidRPr="00FF6974">
        <w:rPr>
          <w:rFonts w:eastAsia="Calibri"/>
        </w:rPr>
        <w:t xml:space="preserve"> </w:t>
      </w:r>
      <w:r w:rsidRPr="00371952">
        <w:rPr>
          <w:rFonts w:eastAsia="Calibri"/>
        </w:rPr>
        <w:t>Clint Burns</w:t>
      </w:r>
      <w:r>
        <w:rPr>
          <w:rFonts w:eastAsia="Calibri"/>
        </w:rPr>
        <w:t xml:space="preserve">, </w:t>
      </w:r>
      <w:r w:rsidRPr="00371952">
        <w:rPr>
          <w:rFonts w:eastAsia="Calibri"/>
        </w:rPr>
        <w:t>Councilmember</w:t>
      </w:r>
      <w:r w:rsidRPr="00355751">
        <w:rPr>
          <w:rFonts w:eastAsia="Calibri"/>
        </w:rPr>
        <w:t xml:space="preserve"> </w:t>
      </w:r>
      <w:r w:rsidRPr="00371952">
        <w:rPr>
          <w:rFonts w:eastAsia="Calibri"/>
        </w:rPr>
        <w:t>Tim McRae,</w:t>
      </w:r>
      <w:r w:rsidRPr="009E6895">
        <w:rPr>
          <w:rFonts w:eastAsia="Calibri"/>
        </w:rPr>
        <w:t xml:space="preserve"> </w:t>
      </w:r>
      <w:r>
        <w:rPr>
          <w:rFonts w:eastAsia="Calibri"/>
        </w:rPr>
        <w:t xml:space="preserve">Councilmember Cathy Hamby, Mayor Pro Tempore Nick Bowles, and Councilmember Terri Summerlin.  </w:t>
      </w:r>
      <w:r w:rsidRPr="00811F6F">
        <w:rPr>
          <w:rFonts w:eastAsia="Calibri"/>
        </w:rPr>
        <w:t>The following were absent:</w:t>
      </w:r>
      <w:r>
        <w:rPr>
          <w:rFonts w:eastAsia="Calibri"/>
        </w:rPr>
        <w:t xml:space="preserve">  None.  </w:t>
      </w:r>
      <w:r w:rsidRPr="00371952">
        <w:rPr>
          <w:rFonts w:eastAsia="Calibri"/>
        </w:rPr>
        <w:t>With a quorum present, the meeting was open for the transaction of business.</w:t>
      </w:r>
    </w:p>
    <w:p w14:paraId="340FEFE3" w14:textId="77777777" w:rsidR="004F2C08" w:rsidRPr="00371952" w:rsidRDefault="004F2C08" w:rsidP="004F2C08">
      <w:pPr>
        <w:contextualSpacing/>
        <w:rPr>
          <w:rFonts w:eastAsia="Calibri"/>
        </w:rPr>
      </w:pPr>
    </w:p>
    <w:p w14:paraId="62729AD3" w14:textId="77777777" w:rsidR="004F2C08" w:rsidRPr="00FB15BF" w:rsidRDefault="004F2C08" w:rsidP="004F2C08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u w:val="single"/>
        </w:rPr>
        <w:t>Adoption of Agenda</w:t>
      </w:r>
    </w:p>
    <w:p w14:paraId="61AA75CE" w14:textId="77777777" w:rsidR="004F2C08" w:rsidRPr="00FB15BF" w:rsidRDefault="004F2C08" w:rsidP="004F2C08">
      <w:pPr>
        <w:numPr>
          <w:ilvl w:val="1"/>
          <w:numId w:val="1"/>
        </w:numPr>
        <w:ind w:left="216" w:hanging="216"/>
        <w:contextualSpacing/>
        <w:rPr>
          <w:rFonts w:eastAsia="Calibri"/>
        </w:rPr>
      </w:pPr>
      <w:r>
        <w:rPr>
          <w:rFonts w:eastAsia="Calibri"/>
          <w:u w:val="single"/>
        </w:rPr>
        <w:t>City Council Regular Scheduled Meeting – Tuesday, January 9</w:t>
      </w:r>
      <w:r w:rsidRPr="00FB15BF">
        <w:rPr>
          <w:rFonts w:eastAsia="Calibri"/>
          <w:u w:val="single"/>
        </w:rPr>
        <w:t>, 202</w:t>
      </w:r>
      <w:r>
        <w:rPr>
          <w:rFonts w:eastAsia="Calibri"/>
          <w:u w:val="single"/>
        </w:rPr>
        <w:t>4</w:t>
      </w:r>
      <w:r>
        <w:rPr>
          <w:rFonts w:eastAsia="Calibri"/>
        </w:rPr>
        <w:t xml:space="preserve"> – Mayor Clendenning </w:t>
      </w:r>
      <w:r w:rsidRPr="00FB15BF">
        <w:rPr>
          <w:rFonts w:eastAsia="Calibri"/>
        </w:rPr>
        <w:t>announced that the council had been provided with a copy of the agenda</w:t>
      </w:r>
      <w:r>
        <w:rPr>
          <w:rFonts w:eastAsia="Calibri"/>
        </w:rPr>
        <w:t xml:space="preserve"> and requested a motion</w:t>
      </w:r>
      <w:r w:rsidRPr="00FB15BF">
        <w:rPr>
          <w:rFonts w:eastAsia="Calibri"/>
        </w:rPr>
        <w:t xml:space="preserve">.  </w:t>
      </w:r>
      <w:r>
        <w:rPr>
          <w:rFonts w:eastAsia="Calibri"/>
        </w:rPr>
        <w:t>Mayor Pro Tempore Bowles</w:t>
      </w:r>
      <w:r w:rsidRPr="00FB15BF">
        <w:rPr>
          <w:rFonts w:eastAsia="Calibri"/>
        </w:rPr>
        <w:t xml:space="preserve"> made a motion, seconded by </w:t>
      </w:r>
      <w:r>
        <w:rPr>
          <w:rFonts w:eastAsia="Calibri"/>
        </w:rPr>
        <w:t>Councilmember McRae</w:t>
      </w:r>
      <w:r w:rsidRPr="00FB15BF">
        <w:rPr>
          <w:rFonts w:eastAsia="Calibri"/>
        </w:rPr>
        <w:t xml:space="preserve">, to adopt the agenda for the Tuesday, </w:t>
      </w:r>
      <w:r>
        <w:rPr>
          <w:rFonts w:eastAsia="Calibri"/>
        </w:rPr>
        <w:t>January 9</w:t>
      </w:r>
      <w:r w:rsidRPr="00FB15BF">
        <w:rPr>
          <w:rFonts w:eastAsia="Calibri"/>
        </w:rPr>
        <w:t>, 202</w:t>
      </w:r>
      <w:r>
        <w:rPr>
          <w:rFonts w:eastAsia="Calibri"/>
        </w:rPr>
        <w:t>4</w:t>
      </w:r>
      <w:r w:rsidRPr="00FB15BF">
        <w:rPr>
          <w:rFonts w:eastAsia="Calibri"/>
        </w:rPr>
        <w:t xml:space="preserve">, regular scheduled city council meeting </w:t>
      </w:r>
      <w:r>
        <w:rPr>
          <w:rFonts w:eastAsia="Calibri"/>
        </w:rPr>
        <w:t>with an amendment adding 10. New Business a. Council Pay Increase</w:t>
      </w:r>
      <w:r w:rsidRPr="00FB15BF">
        <w:rPr>
          <w:rFonts w:eastAsia="Calibri"/>
        </w:rPr>
        <w:t>.  Upon vote of the motion, the following votes were recorded:</w:t>
      </w:r>
      <w:r>
        <w:rPr>
          <w:rFonts w:eastAsia="Calibri"/>
        </w:rPr>
        <w:t xml:space="preserve">  Ayes-</w:t>
      </w:r>
      <w:r w:rsidRPr="00FB15BF">
        <w:rPr>
          <w:rFonts w:eastAsia="Calibri"/>
        </w:rPr>
        <w:t>All</w:t>
      </w:r>
      <w:r>
        <w:rPr>
          <w:rFonts w:eastAsia="Calibri"/>
        </w:rPr>
        <w:t xml:space="preserve"> and</w:t>
      </w:r>
      <w:r w:rsidRPr="00FB15BF">
        <w:rPr>
          <w:rFonts w:eastAsia="Calibri"/>
        </w:rPr>
        <w:t xml:space="preserve"> Nays</w:t>
      </w:r>
      <w:r>
        <w:rPr>
          <w:rFonts w:eastAsia="Calibri"/>
        </w:rPr>
        <w:t>-</w:t>
      </w:r>
      <w:r w:rsidRPr="00FB15BF">
        <w:rPr>
          <w:rFonts w:eastAsia="Calibri"/>
        </w:rPr>
        <w:t>None.  The motion carried.</w:t>
      </w:r>
    </w:p>
    <w:p w14:paraId="637641EA" w14:textId="77777777" w:rsidR="004F2C08" w:rsidRPr="00371952" w:rsidRDefault="004F2C08" w:rsidP="004F2C08">
      <w:pPr>
        <w:contextualSpacing/>
        <w:rPr>
          <w:rFonts w:eastAsia="Calibri"/>
        </w:rPr>
      </w:pPr>
    </w:p>
    <w:p w14:paraId="4ACBA54B" w14:textId="77777777" w:rsidR="004F2C08" w:rsidRDefault="004F2C08" w:rsidP="004F2C08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u w:val="single"/>
        </w:rPr>
        <w:t>Adoption of Previous Meeting Minutes</w:t>
      </w:r>
    </w:p>
    <w:p w14:paraId="01910EAF" w14:textId="77777777" w:rsidR="004F2C08" w:rsidRDefault="004F2C08" w:rsidP="004F2C08">
      <w:pPr>
        <w:numPr>
          <w:ilvl w:val="1"/>
          <w:numId w:val="1"/>
        </w:numPr>
        <w:ind w:left="216" w:hanging="216"/>
        <w:contextualSpacing/>
        <w:rPr>
          <w:rFonts w:eastAsia="Calibri"/>
        </w:rPr>
      </w:pPr>
      <w:r>
        <w:rPr>
          <w:rFonts w:eastAsia="Calibri"/>
          <w:u w:val="single"/>
        </w:rPr>
        <w:t>City Council Regular Scheduled Meeting – Tuesday, December 12, 2023</w:t>
      </w:r>
      <w:r>
        <w:rPr>
          <w:rFonts w:eastAsia="Calibri"/>
        </w:rPr>
        <w:t xml:space="preserve"> </w:t>
      </w:r>
      <w:r w:rsidRPr="00371952">
        <w:rPr>
          <w:rFonts w:eastAsia="Calibri"/>
        </w:rPr>
        <w:t xml:space="preserve">– </w:t>
      </w:r>
      <w:r>
        <w:rPr>
          <w:rFonts w:eastAsia="Calibri"/>
        </w:rPr>
        <w:t xml:space="preserve">Mayor Clendenning </w:t>
      </w:r>
      <w:r w:rsidRPr="00371952">
        <w:rPr>
          <w:rFonts w:eastAsia="Calibri"/>
        </w:rPr>
        <w:t>announced that the council had been provided with a copy of the minutes</w:t>
      </w:r>
      <w:r>
        <w:rPr>
          <w:rFonts w:eastAsia="Calibri"/>
        </w:rPr>
        <w:t xml:space="preserve"> and requested a motion</w:t>
      </w:r>
      <w:r w:rsidRPr="00371952">
        <w:rPr>
          <w:rFonts w:eastAsia="Calibri"/>
        </w:rPr>
        <w:t xml:space="preserve">.  </w:t>
      </w:r>
      <w:r>
        <w:rPr>
          <w:rFonts w:eastAsia="Calibri"/>
        </w:rPr>
        <w:t xml:space="preserve">Councilmember McRae </w:t>
      </w:r>
      <w:r w:rsidRPr="00371952">
        <w:rPr>
          <w:rFonts w:eastAsia="Calibri"/>
        </w:rPr>
        <w:t xml:space="preserve">made a motion, seconded by </w:t>
      </w:r>
      <w:r>
        <w:rPr>
          <w:rFonts w:eastAsia="Calibri"/>
        </w:rPr>
        <w:t>Councilmember Burns</w:t>
      </w:r>
      <w:r w:rsidRPr="00371952">
        <w:rPr>
          <w:rFonts w:eastAsia="Calibri"/>
        </w:rPr>
        <w:t xml:space="preserve">, to dispense with the reading of and adopt the minutes as written for the Tuesday, </w:t>
      </w:r>
      <w:r>
        <w:rPr>
          <w:rFonts w:eastAsia="Calibri"/>
        </w:rPr>
        <w:t>December 12</w:t>
      </w:r>
      <w:r w:rsidRPr="00371952">
        <w:rPr>
          <w:rFonts w:eastAsia="Calibri"/>
        </w:rPr>
        <w:t>, 202</w:t>
      </w:r>
      <w:r>
        <w:rPr>
          <w:rFonts w:eastAsia="Calibri"/>
        </w:rPr>
        <w:t>3</w:t>
      </w:r>
      <w:r w:rsidRPr="00371952">
        <w:rPr>
          <w:rFonts w:eastAsia="Calibri"/>
        </w:rPr>
        <w:t>, regular scheduled city council meeting</w:t>
      </w:r>
      <w:bookmarkStart w:id="0" w:name="_Hlk12865432"/>
      <w:bookmarkStart w:id="1" w:name="_Hlk38274454"/>
      <w:r w:rsidRPr="00371952">
        <w:rPr>
          <w:rFonts w:eastAsia="Calibri"/>
        </w:rPr>
        <w:t xml:space="preserve">.  Upon vote of the motion, the following votes were recorded: </w:t>
      </w:r>
      <w:r>
        <w:rPr>
          <w:rFonts w:eastAsia="Calibri"/>
        </w:rPr>
        <w:t xml:space="preserve"> Ayes-</w:t>
      </w:r>
      <w:bookmarkEnd w:id="0"/>
      <w:bookmarkEnd w:id="1"/>
      <w:r>
        <w:rPr>
          <w:rFonts w:eastAsia="Calibri"/>
        </w:rPr>
        <w:t>All and N</w:t>
      </w:r>
      <w:r w:rsidRPr="00371952">
        <w:rPr>
          <w:rFonts w:eastAsia="Calibri"/>
        </w:rPr>
        <w:t>ays</w:t>
      </w:r>
      <w:r>
        <w:rPr>
          <w:rFonts w:eastAsia="Calibri"/>
        </w:rPr>
        <w:t>-</w:t>
      </w:r>
      <w:r w:rsidRPr="00371952">
        <w:rPr>
          <w:rFonts w:eastAsia="Calibri"/>
        </w:rPr>
        <w:t>None.  The motion carried.</w:t>
      </w:r>
    </w:p>
    <w:p w14:paraId="34ECFA49" w14:textId="77777777" w:rsidR="004F2C08" w:rsidRPr="00371952" w:rsidRDefault="004F2C08" w:rsidP="004F2C08">
      <w:pPr>
        <w:contextualSpacing/>
        <w:rPr>
          <w:rFonts w:eastAsia="Calibri"/>
        </w:rPr>
      </w:pPr>
    </w:p>
    <w:p w14:paraId="024A8A88" w14:textId="77777777" w:rsidR="004F2C08" w:rsidRPr="00371952" w:rsidRDefault="004F2C08" w:rsidP="004F2C08">
      <w:pPr>
        <w:numPr>
          <w:ilvl w:val="0"/>
          <w:numId w:val="1"/>
        </w:numPr>
        <w:tabs>
          <w:tab w:val="left" w:pos="8520"/>
        </w:tabs>
        <w:contextualSpacing/>
        <w:rPr>
          <w:rFonts w:eastAsia="Calibri"/>
          <w:b/>
          <w:u w:val="single"/>
        </w:rPr>
      </w:pPr>
      <w:r w:rsidRPr="00371952">
        <w:rPr>
          <w:rFonts w:eastAsia="Calibri"/>
          <w:b/>
          <w:u w:val="single"/>
        </w:rPr>
        <w:t>Department Reports</w:t>
      </w:r>
    </w:p>
    <w:p w14:paraId="00B13161" w14:textId="77777777" w:rsidR="004F2C08" w:rsidRPr="00D23DFA" w:rsidRDefault="004F2C08" w:rsidP="004F2C08">
      <w:pPr>
        <w:numPr>
          <w:ilvl w:val="1"/>
          <w:numId w:val="1"/>
        </w:numPr>
        <w:tabs>
          <w:tab w:val="left" w:pos="8520"/>
        </w:tabs>
        <w:ind w:left="216" w:hanging="216"/>
        <w:contextualSpacing/>
        <w:rPr>
          <w:rFonts w:eastAsia="Calibri"/>
          <w:b/>
          <w:u w:val="single"/>
        </w:rPr>
      </w:pPr>
      <w:r w:rsidRPr="00371952">
        <w:rPr>
          <w:rFonts w:eastAsia="Calibri"/>
          <w:bCs/>
          <w:u w:val="single"/>
        </w:rPr>
        <w:t>Public Works Department – Director Jo</w:t>
      </w:r>
      <w:r>
        <w:rPr>
          <w:rFonts w:eastAsia="Calibri"/>
          <w:bCs/>
          <w:u w:val="single"/>
        </w:rPr>
        <w:t>nathan Ingram</w:t>
      </w:r>
      <w:r>
        <w:rPr>
          <w:rFonts w:eastAsia="Calibri"/>
          <w:bCs/>
        </w:rPr>
        <w:t xml:space="preserve"> – Director Ingram was absent.</w:t>
      </w:r>
    </w:p>
    <w:p w14:paraId="28C00748" w14:textId="77777777" w:rsidR="004F2C08" w:rsidRDefault="004F2C08" w:rsidP="004F2C08">
      <w:pPr>
        <w:numPr>
          <w:ilvl w:val="1"/>
          <w:numId w:val="1"/>
        </w:numPr>
        <w:tabs>
          <w:tab w:val="left" w:pos="8520"/>
        </w:tabs>
        <w:ind w:left="216" w:hanging="216"/>
        <w:contextualSpacing/>
        <w:rPr>
          <w:rFonts w:eastAsia="Calibri"/>
          <w:bCs/>
        </w:rPr>
      </w:pPr>
      <w:r w:rsidRPr="00AF6411">
        <w:rPr>
          <w:rFonts w:eastAsia="Calibri"/>
          <w:bCs/>
          <w:u w:val="single"/>
        </w:rPr>
        <w:t>Police Department – Chief Wayne Bush</w:t>
      </w:r>
      <w:r w:rsidRPr="00AF6411">
        <w:rPr>
          <w:rFonts w:eastAsia="Calibri"/>
          <w:bCs/>
        </w:rPr>
        <w:t xml:space="preserve"> – </w:t>
      </w:r>
      <w:r>
        <w:rPr>
          <w:rFonts w:eastAsia="Calibri"/>
        </w:rPr>
        <w:t>Chief Bush reported the following:</w:t>
      </w:r>
    </w:p>
    <w:p w14:paraId="69E42E5A" w14:textId="77777777" w:rsidR="004F2C08" w:rsidRPr="00912EDE" w:rsidRDefault="004F2C08" w:rsidP="004F2C08">
      <w:pPr>
        <w:numPr>
          <w:ilvl w:val="2"/>
          <w:numId w:val="1"/>
        </w:numPr>
        <w:tabs>
          <w:tab w:val="left" w:pos="8520"/>
        </w:tabs>
        <w:ind w:left="432" w:hanging="72"/>
        <w:contextualSpacing/>
        <w:rPr>
          <w:rFonts w:eastAsia="Calibri"/>
          <w:bCs/>
        </w:rPr>
      </w:pPr>
      <w:r>
        <w:rPr>
          <w:rFonts w:eastAsia="Calibri"/>
        </w:rPr>
        <w:t>H</w:t>
      </w:r>
      <w:r w:rsidRPr="00912EDE">
        <w:rPr>
          <w:rFonts w:eastAsia="Calibri"/>
        </w:rPr>
        <w:t>e provided the council with the written report of police department statistics for December 2023.</w:t>
      </w:r>
    </w:p>
    <w:p w14:paraId="71D315E6" w14:textId="77777777" w:rsidR="004F2C08" w:rsidRPr="00912EDE" w:rsidRDefault="004F2C08" w:rsidP="004F2C08">
      <w:pPr>
        <w:numPr>
          <w:ilvl w:val="2"/>
          <w:numId w:val="1"/>
        </w:numPr>
        <w:tabs>
          <w:tab w:val="left" w:pos="8520"/>
        </w:tabs>
        <w:ind w:left="432" w:hanging="72"/>
        <w:contextualSpacing/>
        <w:rPr>
          <w:rFonts w:eastAsia="Calibri"/>
          <w:bCs/>
        </w:rPr>
      </w:pPr>
      <w:r>
        <w:rPr>
          <w:rFonts w:eastAsia="Calibri"/>
        </w:rPr>
        <w:t>The quote for the camera system update was between $200,000 and $250,000, and the representative is researching possible grant options.</w:t>
      </w:r>
    </w:p>
    <w:p w14:paraId="49FC0546" w14:textId="77777777" w:rsidR="004F2C08" w:rsidRPr="00AF6411" w:rsidRDefault="004F2C08" w:rsidP="004F2C08">
      <w:pPr>
        <w:numPr>
          <w:ilvl w:val="1"/>
          <w:numId w:val="1"/>
        </w:numPr>
        <w:tabs>
          <w:tab w:val="left" w:pos="8520"/>
        </w:tabs>
        <w:ind w:left="216" w:hanging="216"/>
        <w:contextualSpacing/>
        <w:rPr>
          <w:rFonts w:eastAsia="Calibri"/>
          <w:bCs/>
        </w:rPr>
      </w:pPr>
      <w:r w:rsidRPr="00AF6411">
        <w:rPr>
          <w:rFonts w:eastAsia="Calibri"/>
          <w:bCs/>
          <w:u w:val="single"/>
        </w:rPr>
        <w:t>Fire Department/Code Enforcement – Chief Brian Bunn</w:t>
      </w:r>
      <w:r w:rsidRPr="00AF6411">
        <w:rPr>
          <w:rFonts w:eastAsia="Calibri"/>
          <w:bCs/>
        </w:rPr>
        <w:t xml:space="preserve"> – Chief Bunn </w:t>
      </w:r>
      <w:r>
        <w:rPr>
          <w:rFonts w:eastAsia="Calibri"/>
          <w:bCs/>
        </w:rPr>
        <w:t>reported that he was contacted by the owner of multiple lots in the Buckhorn subdivision who wants to prep the lots and sell them to the current developer there.</w:t>
      </w:r>
    </w:p>
    <w:p w14:paraId="64633DD9" w14:textId="77777777" w:rsidR="004F2C08" w:rsidRPr="00C2335B" w:rsidRDefault="004F2C08" w:rsidP="004F2C08">
      <w:pPr>
        <w:numPr>
          <w:ilvl w:val="1"/>
          <w:numId w:val="1"/>
        </w:numPr>
        <w:tabs>
          <w:tab w:val="left" w:pos="8520"/>
        </w:tabs>
        <w:ind w:left="216" w:hanging="216"/>
        <w:contextualSpacing/>
        <w:rPr>
          <w:rFonts w:eastAsia="Calibri"/>
          <w:bCs/>
        </w:rPr>
      </w:pPr>
      <w:r w:rsidRPr="009476DB">
        <w:rPr>
          <w:rFonts w:eastAsia="Calibri"/>
          <w:bCs/>
          <w:u w:val="single"/>
        </w:rPr>
        <w:t>Administrative Department – City Clerk/Treasurer Chasity Whetstone</w:t>
      </w:r>
      <w:r w:rsidRPr="009476DB">
        <w:rPr>
          <w:rFonts w:eastAsia="Calibri"/>
          <w:bCs/>
        </w:rPr>
        <w:t xml:space="preserve"> – Mrs. Whetstone </w:t>
      </w:r>
      <w:r>
        <w:rPr>
          <w:rFonts w:eastAsia="Calibri"/>
          <w:bCs/>
        </w:rPr>
        <w:t>had nothing to report.</w:t>
      </w:r>
    </w:p>
    <w:p w14:paraId="4E488B7E" w14:textId="77777777" w:rsidR="004F2C08" w:rsidRPr="009476DB" w:rsidRDefault="004F2C08" w:rsidP="004F2C08">
      <w:pPr>
        <w:tabs>
          <w:tab w:val="left" w:pos="8520"/>
        </w:tabs>
        <w:ind w:left="216"/>
        <w:contextualSpacing/>
        <w:rPr>
          <w:rFonts w:eastAsia="Calibri"/>
          <w:bCs/>
        </w:rPr>
      </w:pPr>
    </w:p>
    <w:p w14:paraId="501C3C8F" w14:textId="77777777" w:rsidR="004F2C08" w:rsidRPr="00371952" w:rsidRDefault="004F2C08" w:rsidP="004F2C08">
      <w:pPr>
        <w:numPr>
          <w:ilvl w:val="0"/>
          <w:numId w:val="1"/>
        </w:numPr>
        <w:contextualSpacing/>
        <w:rPr>
          <w:rFonts w:eastAsia="Calibri"/>
          <w:b/>
          <w:u w:val="single"/>
        </w:rPr>
      </w:pPr>
      <w:r w:rsidRPr="00371952">
        <w:rPr>
          <w:rFonts w:eastAsia="Calibri"/>
          <w:b/>
          <w:u w:val="single"/>
        </w:rPr>
        <w:lastRenderedPageBreak/>
        <w:t>Council Reports</w:t>
      </w:r>
    </w:p>
    <w:p w14:paraId="664C2758" w14:textId="77777777" w:rsidR="004F2C08" w:rsidRPr="00C12F0E" w:rsidRDefault="004F2C08" w:rsidP="004F2C08">
      <w:pPr>
        <w:numPr>
          <w:ilvl w:val="1"/>
          <w:numId w:val="1"/>
        </w:numPr>
        <w:ind w:left="216" w:hanging="216"/>
        <w:contextualSpacing/>
        <w:rPr>
          <w:rFonts w:eastAsia="Calibri"/>
          <w:bCs/>
        </w:rPr>
      </w:pPr>
      <w:r w:rsidRPr="00371952">
        <w:rPr>
          <w:rFonts w:eastAsia="Calibri"/>
          <w:bCs/>
          <w:u w:val="single"/>
        </w:rPr>
        <w:t>Councilmember Clint Burns</w:t>
      </w:r>
      <w:r w:rsidRPr="00371952">
        <w:rPr>
          <w:rFonts w:eastAsia="Calibri"/>
          <w:bCs/>
        </w:rPr>
        <w:t xml:space="preserve"> – </w:t>
      </w:r>
      <w:r>
        <w:rPr>
          <w:rFonts w:eastAsia="Calibri"/>
          <w:bCs/>
        </w:rPr>
        <w:t>Councilmember Burns had nothing to report.</w:t>
      </w:r>
    </w:p>
    <w:p w14:paraId="128E3C4E" w14:textId="77777777" w:rsidR="004F2C08" w:rsidRPr="00C12F0E" w:rsidRDefault="004F2C08" w:rsidP="004F2C08">
      <w:pPr>
        <w:numPr>
          <w:ilvl w:val="1"/>
          <w:numId w:val="1"/>
        </w:numPr>
        <w:ind w:left="216" w:hanging="216"/>
        <w:contextualSpacing/>
        <w:rPr>
          <w:rFonts w:eastAsia="Calibri"/>
          <w:bCs/>
        </w:rPr>
      </w:pPr>
      <w:r w:rsidRPr="00FE0856">
        <w:rPr>
          <w:rFonts w:eastAsia="Calibri"/>
          <w:bCs/>
          <w:u w:val="single"/>
        </w:rPr>
        <w:t>Councilmember Tim McRae</w:t>
      </w:r>
      <w:r w:rsidRPr="00FE0856">
        <w:rPr>
          <w:rFonts w:eastAsia="Calibri"/>
          <w:bCs/>
        </w:rPr>
        <w:t xml:space="preserve"> – Councilmember McRae </w:t>
      </w:r>
      <w:r>
        <w:rPr>
          <w:rFonts w:eastAsia="Calibri"/>
          <w:bCs/>
        </w:rPr>
        <w:t>had nothing to report.</w:t>
      </w:r>
    </w:p>
    <w:p w14:paraId="75AC2DEF" w14:textId="77777777" w:rsidR="004F2C08" w:rsidRPr="00C12F0E" w:rsidRDefault="004F2C08" w:rsidP="004F2C08">
      <w:pPr>
        <w:numPr>
          <w:ilvl w:val="1"/>
          <w:numId w:val="1"/>
        </w:numPr>
        <w:ind w:left="216" w:hanging="216"/>
        <w:contextualSpacing/>
        <w:rPr>
          <w:rFonts w:eastAsia="Calibri"/>
          <w:bCs/>
        </w:rPr>
      </w:pPr>
      <w:r w:rsidRPr="00FE0856">
        <w:rPr>
          <w:rFonts w:eastAsia="Calibri"/>
          <w:bCs/>
          <w:u w:val="single"/>
        </w:rPr>
        <w:t>Councilmember Cathy Hamby</w:t>
      </w:r>
      <w:r w:rsidRPr="00FE0856">
        <w:rPr>
          <w:rFonts w:eastAsia="Calibri"/>
          <w:bCs/>
        </w:rPr>
        <w:t xml:space="preserve"> – Councilmember Hamby </w:t>
      </w:r>
      <w:r>
        <w:rPr>
          <w:rFonts w:eastAsia="Calibri"/>
          <w:bCs/>
        </w:rPr>
        <w:t xml:space="preserve">reported that she plans to research the spay and neuter program </w:t>
      </w:r>
      <w:proofErr w:type="gramStart"/>
      <w:r>
        <w:rPr>
          <w:rFonts w:eastAsia="Calibri"/>
          <w:bCs/>
        </w:rPr>
        <w:t>through</w:t>
      </w:r>
      <w:proofErr w:type="gramEnd"/>
      <w:r>
        <w:rPr>
          <w:rFonts w:eastAsia="Calibri"/>
          <w:bCs/>
        </w:rPr>
        <w:t xml:space="preserve"> the county.</w:t>
      </w:r>
    </w:p>
    <w:p w14:paraId="696B3377" w14:textId="77777777" w:rsidR="004F2C08" w:rsidRPr="00C12F0E" w:rsidRDefault="004F2C08" w:rsidP="004F2C08">
      <w:pPr>
        <w:numPr>
          <w:ilvl w:val="1"/>
          <w:numId w:val="1"/>
        </w:numPr>
        <w:ind w:left="216" w:hanging="216"/>
        <w:contextualSpacing/>
        <w:rPr>
          <w:rFonts w:eastAsia="Calibri"/>
          <w:bCs/>
        </w:rPr>
      </w:pPr>
      <w:r w:rsidRPr="00FE0856">
        <w:rPr>
          <w:rFonts w:eastAsia="Calibri"/>
          <w:bCs/>
          <w:u w:val="single"/>
        </w:rPr>
        <w:t>Mayor Pro Tempore Nick Bowles</w:t>
      </w:r>
      <w:r w:rsidRPr="00FE0856">
        <w:rPr>
          <w:rFonts w:eastAsia="Calibri"/>
          <w:bCs/>
        </w:rPr>
        <w:t xml:space="preserve"> – Mayor Pro Tempore Bowles </w:t>
      </w:r>
      <w:r>
        <w:rPr>
          <w:rFonts w:eastAsia="Calibri"/>
          <w:bCs/>
        </w:rPr>
        <w:t>had nothing to report.</w:t>
      </w:r>
    </w:p>
    <w:p w14:paraId="50A24FFE" w14:textId="77777777" w:rsidR="004F2C08" w:rsidRPr="00C12F0E" w:rsidRDefault="004F2C08" w:rsidP="004F2C08">
      <w:pPr>
        <w:numPr>
          <w:ilvl w:val="1"/>
          <w:numId w:val="1"/>
        </w:numPr>
        <w:ind w:left="216" w:hanging="216"/>
        <w:contextualSpacing/>
        <w:rPr>
          <w:rFonts w:eastAsia="Calibri"/>
          <w:bCs/>
        </w:rPr>
      </w:pPr>
      <w:r w:rsidRPr="00FE0856">
        <w:rPr>
          <w:rFonts w:eastAsia="Calibri"/>
          <w:bCs/>
          <w:u w:val="single"/>
        </w:rPr>
        <w:t>Councilmember Terri Summerlin</w:t>
      </w:r>
      <w:r w:rsidRPr="00FE0856">
        <w:rPr>
          <w:rFonts w:eastAsia="Calibri"/>
          <w:bCs/>
        </w:rPr>
        <w:t xml:space="preserve"> – Councilmember Summerlin </w:t>
      </w:r>
      <w:r>
        <w:rPr>
          <w:rFonts w:eastAsia="Calibri"/>
          <w:bCs/>
        </w:rPr>
        <w:t>had nothing to report.</w:t>
      </w:r>
    </w:p>
    <w:p w14:paraId="7DE3B576" w14:textId="77777777" w:rsidR="004F2C08" w:rsidRDefault="004F2C08" w:rsidP="004F2C08">
      <w:pPr>
        <w:contextualSpacing/>
        <w:rPr>
          <w:rFonts w:eastAsia="Calibri"/>
          <w:b/>
          <w:u w:val="single"/>
        </w:rPr>
      </w:pPr>
    </w:p>
    <w:p w14:paraId="23B5692E" w14:textId="77777777" w:rsidR="004F2C08" w:rsidRPr="00E85C5B" w:rsidRDefault="004F2C08" w:rsidP="004F2C08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Cs/>
        </w:rPr>
      </w:pPr>
      <w:r w:rsidRPr="000E68E1">
        <w:rPr>
          <w:rFonts w:eastAsia="Calibri" w:cs="Times New Roman"/>
          <w:b/>
          <w:u w:val="single"/>
        </w:rPr>
        <w:t>Old Business</w:t>
      </w:r>
    </w:p>
    <w:p w14:paraId="0190C030" w14:textId="77777777" w:rsidR="004F2C08" w:rsidRDefault="004F2C08" w:rsidP="004F2C08">
      <w:pPr>
        <w:pStyle w:val="ListParagraph"/>
        <w:numPr>
          <w:ilvl w:val="1"/>
          <w:numId w:val="1"/>
        </w:numPr>
        <w:spacing w:after="0" w:line="240" w:lineRule="auto"/>
        <w:ind w:left="216" w:hanging="216"/>
        <w:rPr>
          <w:rFonts w:eastAsia="Calibri" w:cs="Times New Roman"/>
          <w:bCs/>
        </w:rPr>
      </w:pPr>
      <w:r>
        <w:rPr>
          <w:rFonts w:eastAsia="Calibri" w:cs="Times New Roman"/>
          <w:bCs/>
          <w:u w:val="single"/>
        </w:rPr>
        <w:t>Bid Information for Surplus Real Property</w:t>
      </w:r>
      <w:r>
        <w:rPr>
          <w:rFonts w:eastAsia="Calibri" w:cs="Times New Roman"/>
          <w:bCs/>
        </w:rPr>
        <w:t xml:space="preserve"> – Mayor Clendenning announced the bids for the surplus parcel of land located on Jacksonville Street were opened during a public meeting held in the City of Weaver municipal courtroom at 4:00 p.m. on Friday, December 22, 2023, and explained that the council will need to award the highest bidder at the next council meeting.  The bids were as follows:</w:t>
      </w:r>
    </w:p>
    <w:p w14:paraId="2929A6F0" w14:textId="77777777" w:rsidR="004F2C08" w:rsidRDefault="004F2C08" w:rsidP="004F2C08">
      <w:pPr>
        <w:pStyle w:val="ListParagraph"/>
        <w:numPr>
          <w:ilvl w:val="2"/>
          <w:numId w:val="1"/>
        </w:numPr>
        <w:spacing w:after="0" w:line="240" w:lineRule="auto"/>
        <w:ind w:left="432" w:hanging="72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Harold Smith bid $55,315 and submitted a 5% deposit for $2,765.75.</w:t>
      </w:r>
    </w:p>
    <w:p w14:paraId="3DF61331" w14:textId="77777777" w:rsidR="004F2C08" w:rsidRDefault="004F2C08" w:rsidP="004F2C08">
      <w:pPr>
        <w:pStyle w:val="ListParagraph"/>
        <w:numPr>
          <w:ilvl w:val="2"/>
          <w:numId w:val="1"/>
        </w:numPr>
        <w:spacing w:after="0" w:line="240" w:lineRule="auto"/>
        <w:ind w:left="432" w:hanging="72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Jeffrey L. Hughes bid $52,000 and submitted a 5% deposit for $2,700.</w:t>
      </w:r>
    </w:p>
    <w:p w14:paraId="244B0127" w14:textId="77777777" w:rsidR="004F2C08" w:rsidRPr="000E68E1" w:rsidRDefault="004F2C08" w:rsidP="004F2C08">
      <w:pPr>
        <w:pStyle w:val="ListParagraph"/>
        <w:spacing w:after="0" w:line="240" w:lineRule="auto"/>
        <w:ind w:left="216"/>
        <w:rPr>
          <w:rFonts w:eastAsia="Calibri" w:cs="Times New Roman"/>
          <w:bCs/>
        </w:rPr>
      </w:pPr>
    </w:p>
    <w:p w14:paraId="6C77F5C1" w14:textId="77777777" w:rsidR="004F2C08" w:rsidRPr="001950B6" w:rsidRDefault="004F2C08" w:rsidP="004F2C08">
      <w:pPr>
        <w:numPr>
          <w:ilvl w:val="0"/>
          <w:numId w:val="1"/>
        </w:numPr>
        <w:tabs>
          <w:tab w:val="left" w:pos="8310"/>
        </w:tabs>
        <w:contextualSpacing/>
        <w:rPr>
          <w:rFonts w:eastAsia="Calibri"/>
          <w:b/>
          <w:u w:val="single"/>
        </w:rPr>
      </w:pPr>
      <w:r w:rsidRPr="00371952">
        <w:rPr>
          <w:rFonts w:eastAsia="Calibri"/>
          <w:b/>
          <w:u w:val="single"/>
        </w:rPr>
        <w:t>New Business</w:t>
      </w:r>
    </w:p>
    <w:p w14:paraId="511BDCFB" w14:textId="77777777" w:rsidR="004F2C08" w:rsidRPr="00FA13B1" w:rsidRDefault="004F2C08" w:rsidP="004F2C08">
      <w:pPr>
        <w:numPr>
          <w:ilvl w:val="1"/>
          <w:numId w:val="1"/>
        </w:numPr>
        <w:tabs>
          <w:tab w:val="left" w:pos="8310"/>
        </w:tabs>
        <w:ind w:left="216" w:hanging="216"/>
        <w:contextualSpacing/>
        <w:rPr>
          <w:rFonts w:eastAsia="Calibri"/>
          <w:b/>
          <w:u w:val="single"/>
        </w:rPr>
      </w:pPr>
      <w:r>
        <w:rPr>
          <w:rFonts w:eastAsia="Calibri"/>
          <w:bCs/>
          <w:u w:val="single"/>
        </w:rPr>
        <w:t>Council Pay Increase</w:t>
      </w:r>
      <w:r>
        <w:rPr>
          <w:rFonts w:eastAsia="Calibri"/>
          <w:bCs/>
        </w:rPr>
        <w:t xml:space="preserve"> – Mayor Clendenning asked the council to vote for an increase of 20% to city councilmember base pay, city councilmember meeting pay, mayor salary, and water superintendent pay, effective following the election of the council in 2025.  Mayor Pro Tempore Bowles made a motion, seconded by Councilmember Burns, to increase all the pay by 20%.  Councilmember McRae requested a roll call vote.  Upon vote of the motion, the following votes were recorded:  Councilmember Burns-Aye, Councilmember McRae-Nay, Councilmember Hamby-Aye, Mayor Pro Tempore Bowles-Aye, Councilmember Summerlin-Abstain, and Mayor Clendenning-Aye.  The motion carried.</w:t>
      </w:r>
    </w:p>
    <w:p w14:paraId="34F96A5E" w14:textId="77777777" w:rsidR="004F2C08" w:rsidRPr="00BE42F5" w:rsidRDefault="004F2C08" w:rsidP="004F2C08">
      <w:pPr>
        <w:tabs>
          <w:tab w:val="left" w:pos="8310"/>
        </w:tabs>
        <w:ind w:left="216"/>
        <w:contextualSpacing/>
        <w:rPr>
          <w:rFonts w:eastAsia="Calibri"/>
          <w:b/>
          <w:u w:val="single"/>
        </w:rPr>
      </w:pPr>
    </w:p>
    <w:p w14:paraId="5F72622D" w14:textId="77777777" w:rsidR="004F2C08" w:rsidRDefault="004F2C08" w:rsidP="004F2C08">
      <w:pPr>
        <w:numPr>
          <w:ilvl w:val="0"/>
          <w:numId w:val="1"/>
        </w:numPr>
        <w:tabs>
          <w:tab w:val="left" w:pos="8310"/>
        </w:tabs>
        <w:rPr>
          <w:rFonts w:eastAsia="Calibri"/>
          <w:bCs/>
        </w:rPr>
      </w:pPr>
      <w:r w:rsidRPr="003A2C14">
        <w:rPr>
          <w:rFonts w:eastAsia="Calibri"/>
          <w:b/>
          <w:u w:val="single"/>
        </w:rPr>
        <w:t xml:space="preserve">Mayor’s Report – Mayor </w:t>
      </w:r>
      <w:r>
        <w:rPr>
          <w:rFonts w:eastAsia="Calibri"/>
          <w:b/>
          <w:u w:val="single"/>
        </w:rPr>
        <w:t>Jeff Clendenning</w:t>
      </w:r>
    </w:p>
    <w:p w14:paraId="422D43DF" w14:textId="77777777" w:rsidR="004F2C08" w:rsidRDefault="004F2C08" w:rsidP="004F2C08">
      <w:pPr>
        <w:numPr>
          <w:ilvl w:val="1"/>
          <w:numId w:val="1"/>
        </w:numPr>
        <w:tabs>
          <w:tab w:val="left" w:pos="8310"/>
        </w:tabs>
        <w:ind w:left="216" w:hanging="216"/>
        <w:rPr>
          <w:rFonts w:eastAsia="Calibri"/>
          <w:bCs/>
        </w:rPr>
      </w:pPr>
      <w:r>
        <w:rPr>
          <w:rFonts w:eastAsia="Calibri"/>
          <w:bCs/>
        </w:rPr>
        <w:t>The Rebuild Alabama Tax Fund Expense Report reflects that the city spent $0 for the fiscal year ending September 30, 2023.</w:t>
      </w:r>
    </w:p>
    <w:p w14:paraId="5D918E96" w14:textId="77777777" w:rsidR="004F2C08" w:rsidRDefault="004F2C08" w:rsidP="004F2C08">
      <w:pPr>
        <w:numPr>
          <w:ilvl w:val="1"/>
          <w:numId w:val="1"/>
        </w:numPr>
        <w:tabs>
          <w:tab w:val="left" w:pos="8310"/>
        </w:tabs>
        <w:ind w:left="216" w:hanging="216"/>
        <w:rPr>
          <w:rFonts w:eastAsia="Calibri"/>
          <w:bCs/>
        </w:rPr>
      </w:pPr>
      <w:r>
        <w:rPr>
          <w:rFonts w:eastAsia="Calibri"/>
          <w:bCs/>
        </w:rPr>
        <w:t>Plans for the paving project are done, and the project should be let soon.</w:t>
      </w:r>
    </w:p>
    <w:p w14:paraId="341802C2" w14:textId="77777777" w:rsidR="004F2C08" w:rsidRDefault="004F2C08" w:rsidP="004F2C08">
      <w:pPr>
        <w:numPr>
          <w:ilvl w:val="1"/>
          <w:numId w:val="1"/>
        </w:numPr>
        <w:tabs>
          <w:tab w:val="left" w:pos="8310"/>
        </w:tabs>
        <w:ind w:left="216" w:hanging="216"/>
        <w:rPr>
          <w:rFonts w:eastAsia="Calibri"/>
          <w:bCs/>
        </w:rPr>
      </w:pPr>
      <w:r>
        <w:rPr>
          <w:rFonts w:eastAsia="Calibri"/>
          <w:bCs/>
        </w:rPr>
        <w:t>The water main replacement on Valley Drive will begin this Thursday.</w:t>
      </w:r>
    </w:p>
    <w:p w14:paraId="182EA665" w14:textId="77777777" w:rsidR="004F2C08" w:rsidRDefault="004F2C08" w:rsidP="004F2C08">
      <w:pPr>
        <w:numPr>
          <w:ilvl w:val="1"/>
          <w:numId w:val="1"/>
        </w:numPr>
        <w:tabs>
          <w:tab w:val="left" w:pos="8310"/>
        </w:tabs>
        <w:ind w:left="216" w:hanging="216"/>
        <w:rPr>
          <w:rFonts w:eastAsia="Calibri"/>
          <w:bCs/>
        </w:rPr>
      </w:pPr>
      <w:r>
        <w:rPr>
          <w:rFonts w:eastAsia="Calibri"/>
          <w:bCs/>
        </w:rPr>
        <w:t>A tax bill to allow the city to collect police jurisdiction income will be introduced this year.</w:t>
      </w:r>
    </w:p>
    <w:p w14:paraId="50B222F8" w14:textId="77777777" w:rsidR="004F2C08" w:rsidRPr="00BE42F5" w:rsidRDefault="004F2C08" w:rsidP="004F2C08">
      <w:pPr>
        <w:tabs>
          <w:tab w:val="left" w:pos="8310"/>
        </w:tabs>
        <w:rPr>
          <w:rFonts w:eastAsia="Calibri"/>
          <w:bCs/>
        </w:rPr>
      </w:pPr>
    </w:p>
    <w:p w14:paraId="5CF4595C" w14:textId="77777777" w:rsidR="004F2C08" w:rsidRPr="0048081B" w:rsidRDefault="004F2C08" w:rsidP="004F2C08">
      <w:pPr>
        <w:numPr>
          <w:ilvl w:val="0"/>
          <w:numId w:val="1"/>
        </w:numPr>
        <w:tabs>
          <w:tab w:val="left" w:pos="8310"/>
        </w:tabs>
        <w:contextualSpacing/>
        <w:rPr>
          <w:rFonts w:eastAsia="Calibri"/>
        </w:rPr>
      </w:pPr>
      <w:r w:rsidRPr="00F31C8F">
        <w:rPr>
          <w:rFonts w:eastAsia="Calibri"/>
          <w:b/>
          <w:u w:val="single"/>
        </w:rPr>
        <w:t>Public Comment</w:t>
      </w:r>
      <w:r>
        <w:rPr>
          <w:rFonts w:eastAsia="Calibri"/>
          <w:b/>
          <w:u w:val="single"/>
        </w:rPr>
        <w:t>s</w:t>
      </w:r>
    </w:p>
    <w:p w14:paraId="25151363" w14:textId="77777777" w:rsidR="004F2C08" w:rsidRPr="00FC1CE3" w:rsidRDefault="004F2C08" w:rsidP="004F2C08">
      <w:pPr>
        <w:numPr>
          <w:ilvl w:val="1"/>
          <w:numId w:val="1"/>
        </w:numPr>
        <w:tabs>
          <w:tab w:val="left" w:pos="8310"/>
        </w:tabs>
        <w:ind w:left="216" w:hanging="216"/>
        <w:contextualSpacing/>
        <w:rPr>
          <w:rFonts w:eastAsia="Calibri"/>
        </w:rPr>
      </w:pPr>
      <w:r>
        <w:rPr>
          <w:rFonts w:eastAsia="Calibri"/>
          <w:bCs/>
        </w:rPr>
        <w:t>Kyle Manley of 700 Bonnie Drive was present to address a citation he received for the code violation of having chickens inside the city limits.</w:t>
      </w:r>
    </w:p>
    <w:p w14:paraId="34958532" w14:textId="77777777" w:rsidR="004F2C08" w:rsidRPr="000A461E" w:rsidRDefault="004F2C08" w:rsidP="004F2C08">
      <w:pPr>
        <w:tabs>
          <w:tab w:val="left" w:pos="8310"/>
        </w:tabs>
        <w:contextualSpacing/>
        <w:rPr>
          <w:rFonts w:eastAsia="Calibri"/>
        </w:rPr>
      </w:pPr>
    </w:p>
    <w:p w14:paraId="6723ACE6" w14:textId="77777777" w:rsidR="004F2C08" w:rsidRPr="001C1B17" w:rsidRDefault="004F2C08" w:rsidP="004F2C08">
      <w:pPr>
        <w:numPr>
          <w:ilvl w:val="0"/>
          <w:numId w:val="1"/>
        </w:numPr>
        <w:tabs>
          <w:tab w:val="left" w:pos="8310"/>
        </w:tabs>
        <w:contextualSpacing/>
        <w:rPr>
          <w:rFonts w:eastAsia="Calibri"/>
          <w:b/>
        </w:rPr>
      </w:pPr>
      <w:r w:rsidRPr="00371952">
        <w:rPr>
          <w:rFonts w:eastAsia="Calibri"/>
          <w:b/>
          <w:u w:val="single"/>
        </w:rPr>
        <w:t>Adjournment</w:t>
      </w:r>
      <w:r w:rsidRPr="00371952">
        <w:rPr>
          <w:rFonts w:eastAsia="Calibri"/>
        </w:rPr>
        <w:t xml:space="preserve"> –</w:t>
      </w:r>
      <w:r>
        <w:rPr>
          <w:rFonts w:eastAsia="Calibri"/>
        </w:rPr>
        <w:t xml:space="preserve"> Mayor Clendenning announced there was no further business before the council and requested a motion to adjourn.  Mayor Pro Tempore Bowles </w:t>
      </w:r>
      <w:r w:rsidRPr="00371952">
        <w:rPr>
          <w:rFonts w:eastAsia="Calibri"/>
        </w:rPr>
        <w:t>made a motion</w:t>
      </w:r>
      <w:r>
        <w:rPr>
          <w:rFonts w:eastAsia="Calibri"/>
        </w:rPr>
        <w:t xml:space="preserve">, seconded by Councilmember Hamby, to adjourn.  With </w:t>
      </w:r>
      <w:r w:rsidRPr="00371952">
        <w:rPr>
          <w:rFonts w:eastAsia="Calibri"/>
        </w:rPr>
        <w:t>all in favor, the meeting was duly adjourned</w:t>
      </w:r>
      <w:r>
        <w:rPr>
          <w:rFonts w:eastAsia="Calibri"/>
        </w:rPr>
        <w:t>.</w:t>
      </w:r>
    </w:p>
    <w:p w14:paraId="5EACD64F" w14:textId="77777777" w:rsidR="004F2C08" w:rsidRDefault="004F2C08" w:rsidP="004F2C08">
      <w:pPr>
        <w:contextualSpacing/>
        <w:rPr>
          <w:rFonts w:eastAsia="Calibri"/>
          <w:b/>
        </w:rPr>
      </w:pPr>
    </w:p>
    <w:p w14:paraId="0D091965" w14:textId="67849EE2" w:rsidR="00913752" w:rsidRPr="004F2C08" w:rsidRDefault="00913752" w:rsidP="004F2C08"/>
    <w:sectPr w:rsidR="00913752" w:rsidRPr="004F2C08" w:rsidSect="00382402">
      <w:headerReference w:type="default" r:id="rId7"/>
      <w:footerReference w:type="default" r:id="rId8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495C" w14:textId="77777777" w:rsidR="00382402" w:rsidRDefault="00382402" w:rsidP="00EF1576">
      <w:r>
        <w:separator/>
      </w:r>
    </w:p>
  </w:endnote>
  <w:endnote w:type="continuationSeparator" w:id="0">
    <w:p w14:paraId="7C0FDE51" w14:textId="77777777" w:rsidR="00382402" w:rsidRDefault="00382402" w:rsidP="00E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B4F5" w14:textId="77777777" w:rsidR="003A2205" w:rsidRPr="003A2205" w:rsidRDefault="003A2205" w:rsidP="003A2205">
    <w:pPr>
      <w:pBdr>
        <w:top w:val="thinThickSmallGap" w:sz="24" w:space="1" w:color="622423"/>
      </w:pBdr>
      <w:tabs>
        <w:tab w:val="center" w:pos="4680"/>
        <w:tab w:val="right" w:pos="9360"/>
      </w:tabs>
      <w:jc w:val="right"/>
      <w:rPr>
        <w:rFonts w:eastAsia="Calibri"/>
        <w:b/>
        <w:bCs/>
        <w:kern w:val="0"/>
        <w:sz w:val="16"/>
        <w:szCs w:val="16"/>
      </w:rPr>
    </w:pPr>
    <w:r w:rsidRPr="003A2205">
      <w:rPr>
        <w:rFonts w:eastAsia="Calibri"/>
        <w:b/>
        <w:bCs/>
        <w:kern w:val="0"/>
        <w:sz w:val="16"/>
        <w:szCs w:val="16"/>
      </w:rPr>
      <w:ptab w:relativeTo="margin" w:alignment="right" w:leader="none"/>
    </w:r>
    <w:r w:rsidRPr="003A2205">
      <w:rPr>
        <w:rFonts w:eastAsia="Calibri"/>
        <w:b/>
        <w:bCs/>
        <w:kern w:val="0"/>
        <w:sz w:val="16"/>
        <w:szCs w:val="16"/>
      </w:rPr>
      <w:t>City Council Regular Scheduled Meeting Minutes</w:t>
    </w:r>
  </w:p>
  <w:p w14:paraId="394C1836" w14:textId="06647C55" w:rsidR="003A2205" w:rsidRPr="003A2205" w:rsidRDefault="004F2C08" w:rsidP="003A2205">
    <w:pPr>
      <w:pBdr>
        <w:top w:val="thinThickSmallGap" w:sz="24" w:space="1" w:color="622423"/>
      </w:pBdr>
      <w:tabs>
        <w:tab w:val="center" w:pos="4680"/>
        <w:tab w:val="right" w:pos="9360"/>
      </w:tabs>
      <w:jc w:val="right"/>
      <w:rPr>
        <w:rFonts w:eastAsia="Calibri"/>
        <w:b/>
        <w:bCs/>
        <w:kern w:val="0"/>
        <w:sz w:val="16"/>
        <w:szCs w:val="16"/>
      </w:rPr>
    </w:pPr>
    <w:r>
      <w:rPr>
        <w:rFonts w:eastAsia="Calibri"/>
        <w:b/>
        <w:bCs/>
        <w:kern w:val="0"/>
        <w:sz w:val="16"/>
        <w:szCs w:val="16"/>
      </w:rPr>
      <w:t>January 9, 2024</w:t>
    </w:r>
    <w:r w:rsidR="003A2205" w:rsidRPr="003A2205">
      <w:rPr>
        <w:rFonts w:eastAsia="Calibri"/>
        <w:b/>
        <w:bCs/>
        <w:kern w:val="0"/>
        <w:sz w:val="16"/>
        <w:szCs w:val="16"/>
      </w:rPr>
      <w:t xml:space="preserve"> | 5:00 p.m.</w:t>
    </w:r>
  </w:p>
  <w:p w14:paraId="3749972D" w14:textId="77777777" w:rsidR="003A2205" w:rsidRPr="003A2205" w:rsidRDefault="003A2205" w:rsidP="003A2205">
    <w:pPr>
      <w:pBdr>
        <w:top w:val="thinThickSmallGap" w:sz="24" w:space="1" w:color="622423"/>
      </w:pBdr>
      <w:tabs>
        <w:tab w:val="center" w:pos="4680"/>
        <w:tab w:val="left" w:pos="6840"/>
        <w:tab w:val="right" w:pos="9360"/>
      </w:tabs>
      <w:rPr>
        <w:rFonts w:eastAsia="Calibri"/>
        <w:b/>
        <w:bCs/>
        <w:kern w:val="0"/>
        <w:sz w:val="16"/>
        <w:szCs w:val="16"/>
      </w:rPr>
    </w:pPr>
    <w:r w:rsidRPr="003A2205">
      <w:rPr>
        <w:rFonts w:eastAsia="Calibri"/>
        <w:b/>
        <w:bCs/>
        <w:kern w:val="0"/>
        <w:sz w:val="16"/>
        <w:szCs w:val="16"/>
      </w:rPr>
      <w:tab/>
    </w:r>
    <w:r w:rsidRPr="003A2205">
      <w:rPr>
        <w:rFonts w:eastAsia="Calibri"/>
        <w:b/>
        <w:bCs/>
        <w:kern w:val="0"/>
        <w:sz w:val="16"/>
        <w:szCs w:val="16"/>
      </w:rPr>
      <w:tab/>
    </w:r>
    <w:r w:rsidRPr="003A2205">
      <w:rPr>
        <w:rFonts w:eastAsia="Calibri"/>
        <w:b/>
        <w:bCs/>
        <w:kern w:val="0"/>
        <w:sz w:val="16"/>
        <w:szCs w:val="16"/>
      </w:rPr>
      <w:tab/>
      <w:t xml:space="preserve">Page </w:t>
    </w:r>
    <w:r w:rsidRPr="003A2205">
      <w:rPr>
        <w:rFonts w:eastAsia="Calibri"/>
        <w:b/>
        <w:bCs/>
        <w:kern w:val="0"/>
        <w:sz w:val="16"/>
        <w:szCs w:val="16"/>
      </w:rPr>
      <w:fldChar w:fldCharType="begin"/>
    </w:r>
    <w:r w:rsidRPr="003A2205">
      <w:rPr>
        <w:rFonts w:eastAsia="Calibri"/>
        <w:b/>
        <w:bCs/>
        <w:kern w:val="0"/>
        <w:sz w:val="16"/>
        <w:szCs w:val="16"/>
      </w:rPr>
      <w:instrText xml:space="preserve"> PAGE  \* Arabic  \* MERGEFORMAT </w:instrText>
    </w:r>
    <w:r w:rsidRPr="003A2205">
      <w:rPr>
        <w:rFonts w:eastAsia="Calibri"/>
        <w:b/>
        <w:bCs/>
        <w:kern w:val="0"/>
        <w:sz w:val="16"/>
        <w:szCs w:val="16"/>
      </w:rPr>
      <w:fldChar w:fldCharType="separate"/>
    </w:r>
    <w:r w:rsidRPr="003A2205">
      <w:rPr>
        <w:rFonts w:eastAsia="Calibri"/>
        <w:b/>
        <w:bCs/>
        <w:kern w:val="0"/>
        <w:sz w:val="16"/>
        <w:szCs w:val="16"/>
      </w:rPr>
      <w:t>5</w:t>
    </w:r>
    <w:r w:rsidRPr="003A2205">
      <w:rPr>
        <w:rFonts w:eastAsia="Calibri"/>
        <w:b/>
        <w:bCs/>
        <w:kern w:val="0"/>
        <w:sz w:val="16"/>
        <w:szCs w:val="16"/>
      </w:rPr>
      <w:fldChar w:fldCharType="end"/>
    </w:r>
    <w:r w:rsidRPr="003A2205">
      <w:rPr>
        <w:rFonts w:eastAsia="Calibri"/>
        <w:b/>
        <w:bCs/>
        <w:kern w:val="0"/>
        <w:sz w:val="16"/>
        <w:szCs w:val="16"/>
      </w:rPr>
      <w:t xml:space="preserve"> of </w:t>
    </w:r>
    <w:r w:rsidRPr="003A2205">
      <w:rPr>
        <w:rFonts w:eastAsia="Calibri"/>
        <w:b/>
        <w:bCs/>
        <w:kern w:val="0"/>
        <w:sz w:val="16"/>
        <w:szCs w:val="16"/>
      </w:rPr>
      <w:fldChar w:fldCharType="begin"/>
    </w:r>
    <w:r w:rsidRPr="003A2205">
      <w:rPr>
        <w:rFonts w:eastAsia="Calibri"/>
        <w:b/>
        <w:bCs/>
        <w:kern w:val="0"/>
        <w:sz w:val="16"/>
        <w:szCs w:val="16"/>
      </w:rPr>
      <w:instrText xml:space="preserve"> NUMPAGES  \* Arabic  \* MERGEFORMAT </w:instrText>
    </w:r>
    <w:r w:rsidRPr="003A2205">
      <w:rPr>
        <w:rFonts w:eastAsia="Calibri"/>
        <w:b/>
        <w:bCs/>
        <w:kern w:val="0"/>
        <w:sz w:val="16"/>
        <w:szCs w:val="16"/>
      </w:rPr>
      <w:fldChar w:fldCharType="separate"/>
    </w:r>
    <w:r w:rsidRPr="003A2205">
      <w:rPr>
        <w:rFonts w:eastAsia="Calibri"/>
        <w:b/>
        <w:bCs/>
        <w:kern w:val="0"/>
        <w:sz w:val="16"/>
        <w:szCs w:val="16"/>
      </w:rPr>
      <w:t>16</w:t>
    </w:r>
    <w:r w:rsidRPr="003A2205">
      <w:rPr>
        <w:rFonts w:eastAsia="Calibri"/>
        <w:b/>
        <w:bCs/>
        <w:kern w:val="0"/>
        <w:sz w:val="16"/>
        <w:szCs w:val="16"/>
      </w:rPr>
      <w:fldChar w:fldCharType="end"/>
    </w:r>
  </w:p>
  <w:p w14:paraId="427B14D4" w14:textId="5DAACEF4" w:rsidR="00EF1576" w:rsidRPr="003A2205" w:rsidRDefault="003A2205" w:rsidP="003A2205">
    <w:pPr>
      <w:pBdr>
        <w:top w:val="thinThickSmallGap" w:sz="24" w:space="1" w:color="622423"/>
      </w:pBdr>
      <w:tabs>
        <w:tab w:val="center" w:pos="4680"/>
        <w:tab w:val="right" w:pos="9360"/>
      </w:tabs>
      <w:jc w:val="right"/>
      <w:rPr>
        <w:rFonts w:eastAsia="Calibri"/>
        <w:b/>
        <w:bCs/>
        <w:kern w:val="0"/>
        <w:sz w:val="16"/>
        <w:szCs w:val="16"/>
      </w:rPr>
    </w:pPr>
    <w:r w:rsidRPr="003A2205">
      <w:rPr>
        <w:rFonts w:eastAsia="Calibri"/>
        <w:b/>
        <w:bCs/>
        <w:kern w:val="0"/>
        <w:sz w:val="16"/>
        <w:szCs w:val="16"/>
      </w:rPr>
      <w:t>CLW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6F2A" w14:textId="77777777" w:rsidR="00382402" w:rsidRDefault="00382402" w:rsidP="00EF1576">
      <w:r>
        <w:separator/>
      </w:r>
    </w:p>
  </w:footnote>
  <w:footnote w:type="continuationSeparator" w:id="0">
    <w:p w14:paraId="69565D84" w14:textId="77777777" w:rsidR="00382402" w:rsidRDefault="00382402" w:rsidP="00EF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B6E2" w14:textId="77777777" w:rsidR="003A2205" w:rsidRPr="003A2205" w:rsidRDefault="003A2205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b/>
        <w:kern w:val="0"/>
        <w:szCs w:val="22"/>
      </w:rPr>
    </w:pPr>
    <w:r w:rsidRPr="003A2205">
      <w:rPr>
        <w:rFonts w:eastAsia="Calibri"/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979879" wp14:editId="6EC13C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39512" cy="2130552"/>
              <wp:effectExtent l="0" t="0" r="0" b="0"/>
              <wp:wrapNone/>
              <wp:docPr id="15578748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9512" cy="2130552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6438D" w14:textId="77777777" w:rsidR="003A2205" w:rsidRPr="0060741C" w:rsidRDefault="003A2205" w:rsidP="003A2205">
                          <w:pPr>
                            <w:jc w:val="center"/>
                            <w:rPr>
                              <w:b/>
                              <w:bCs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60741C">
                            <w:rPr>
                              <w:b/>
                              <w:bCs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798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12.55pt;height:167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" o:allowincell="f" filled="f" stroked="f">
              <v:stroke joinstyle="round"/>
              <o:lock v:ext="edit" shapetype="t"/>
              <v:textbox>
                <w:txbxContent>
                  <w:p w14:paraId="5A16438D" w14:textId="77777777" w:rsidR="003A2205" w:rsidRPr="0060741C" w:rsidRDefault="003A2205" w:rsidP="003A2205">
                    <w:pPr>
                      <w:jc w:val="center"/>
                      <w:rPr>
                        <w:b/>
                        <w:bCs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60741C">
                      <w:rPr>
                        <w:b/>
                        <w:bCs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2205">
      <w:rPr>
        <w:rFonts w:eastAsia="Times New Roman"/>
        <w:b/>
        <w:kern w:val="0"/>
        <w:szCs w:val="22"/>
      </w:rPr>
      <w:t>City of Weaver</w:t>
    </w:r>
  </w:p>
  <w:p w14:paraId="0D22B679" w14:textId="77777777" w:rsidR="003A2205" w:rsidRPr="003A2205" w:rsidRDefault="003A2205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b/>
        <w:kern w:val="0"/>
        <w:szCs w:val="22"/>
      </w:rPr>
    </w:pPr>
    <w:r w:rsidRPr="003A2205">
      <w:rPr>
        <w:rFonts w:eastAsia="Times New Roman"/>
        <w:b/>
        <w:kern w:val="0"/>
        <w:szCs w:val="22"/>
      </w:rPr>
      <w:t>City Council Regular Scheduled Meeting Minutes</w:t>
    </w:r>
  </w:p>
  <w:p w14:paraId="07BF068B" w14:textId="20499E85" w:rsidR="003A2205" w:rsidRPr="003A2205" w:rsidRDefault="004F2C08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b/>
        <w:kern w:val="0"/>
        <w:szCs w:val="22"/>
      </w:rPr>
    </w:pPr>
    <w:r>
      <w:rPr>
        <w:rFonts w:eastAsia="Times New Roman"/>
        <w:b/>
        <w:kern w:val="0"/>
        <w:szCs w:val="22"/>
      </w:rPr>
      <w:t>January 9, 2024</w:t>
    </w:r>
    <w:r w:rsidR="003A2205" w:rsidRPr="003A2205">
      <w:rPr>
        <w:rFonts w:eastAsia="Times New Roman"/>
        <w:b/>
        <w:kern w:val="0"/>
        <w:szCs w:val="22"/>
      </w:rPr>
      <w:t xml:space="preserve"> | 5:00 p.m.</w:t>
    </w:r>
  </w:p>
  <w:p w14:paraId="466ABA05" w14:textId="77777777" w:rsidR="003A2205" w:rsidRPr="003A2205" w:rsidRDefault="003A2205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kern w:val="0"/>
        <w:szCs w:val="22"/>
      </w:rPr>
    </w:pPr>
    <w:r w:rsidRPr="003A2205">
      <w:rPr>
        <w:rFonts w:eastAsia="Times New Roman"/>
        <w:b/>
        <w:kern w:val="0"/>
        <w:szCs w:val="22"/>
      </w:rPr>
      <w:t>500 Anniston Street | Weaver, Alabama 36277</w:t>
    </w:r>
  </w:p>
  <w:p w14:paraId="6DF7FB4B" w14:textId="66E7A3E2" w:rsidR="00EF1576" w:rsidRPr="003A2205" w:rsidRDefault="00EF1576" w:rsidP="003A2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189"/>
    <w:multiLevelType w:val="hybridMultilevel"/>
    <w:tmpl w:val="91F86AFC"/>
    <w:lvl w:ilvl="0" w:tplc="EAAED914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E7C292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A0AA468C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2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6"/>
    <w:rsid w:val="0008767F"/>
    <w:rsid w:val="001808B4"/>
    <w:rsid w:val="002F3DD7"/>
    <w:rsid w:val="003662E8"/>
    <w:rsid w:val="00382402"/>
    <w:rsid w:val="003A2205"/>
    <w:rsid w:val="004F2C08"/>
    <w:rsid w:val="005D208F"/>
    <w:rsid w:val="0061036D"/>
    <w:rsid w:val="00653EF5"/>
    <w:rsid w:val="006D2F51"/>
    <w:rsid w:val="00765E54"/>
    <w:rsid w:val="007C7E92"/>
    <w:rsid w:val="007D0692"/>
    <w:rsid w:val="007E478E"/>
    <w:rsid w:val="007F290A"/>
    <w:rsid w:val="008A36A4"/>
    <w:rsid w:val="008A38A1"/>
    <w:rsid w:val="00913752"/>
    <w:rsid w:val="009162D0"/>
    <w:rsid w:val="009A20FB"/>
    <w:rsid w:val="00A373A1"/>
    <w:rsid w:val="00A768D1"/>
    <w:rsid w:val="00BD19A0"/>
    <w:rsid w:val="00C400F3"/>
    <w:rsid w:val="00C70E25"/>
    <w:rsid w:val="00D52166"/>
    <w:rsid w:val="00E65F71"/>
    <w:rsid w:val="00EF1576"/>
    <w:rsid w:val="00F31B1D"/>
    <w:rsid w:val="00F57489"/>
    <w:rsid w:val="00F71308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7E91C"/>
  <w15:chartTrackingRefBased/>
  <w15:docId w15:val="{7CF61278-CCC5-4142-8C5D-88D59BF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E2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C70E25"/>
    <w:rPr>
      <w:rFonts w:eastAsiaTheme="majorEastAsia"/>
    </w:rPr>
  </w:style>
  <w:style w:type="character" w:styleId="Hyperlink">
    <w:name w:val="Hyperlink"/>
    <w:basedOn w:val="DefaultParagraphFont"/>
    <w:uiPriority w:val="99"/>
    <w:semiHidden/>
    <w:unhideWhenUsed/>
    <w:rsid w:val="00A768D1"/>
    <w:rPr>
      <w:color w:val="FF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76"/>
  </w:style>
  <w:style w:type="paragraph" w:styleId="Footer">
    <w:name w:val="footer"/>
    <w:basedOn w:val="Normal"/>
    <w:link w:val="FooterChar"/>
    <w:uiPriority w:val="99"/>
    <w:unhideWhenUsed/>
    <w:rsid w:val="00EF1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76"/>
  </w:style>
  <w:style w:type="paragraph" w:styleId="ListParagraph">
    <w:name w:val="List Paragraph"/>
    <w:basedOn w:val="Normal"/>
    <w:uiPriority w:val="34"/>
    <w:qFormat/>
    <w:rsid w:val="00913752"/>
    <w:pPr>
      <w:spacing w:after="200" w:line="276" w:lineRule="auto"/>
      <w:ind w:left="720"/>
      <w:contextualSpacing/>
    </w:pPr>
    <w:rPr>
      <w:rFonts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4483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Whetstone</dc:creator>
  <cp:keywords/>
  <dc:description/>
  <cp:lastModifiedBy>finance@weaveral.gov</cp:lastModifiedBy>
  <cp:revision>2</cp:revision>
  <dcterms:created xsi:type="dcterms:W3CDTF">2024-02-09T18:04:00Z</dcterms:created>
  <dcterms:modified xsi:type="dcterms:W3CDTF">2024-02-09T18:04:00Z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2023-10-24T13:46:59Z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1620059a-807c-478b-9a3a-21531ef0e1b7</vt:lpwstr>
  </property>
  <property fmtid="{D5CDD505-2E9C-101B-9397-08002B2CF9AE}" pid="7" name="MSIP_Label_defa4170-0d19-0005-0004-bc88714345d2_ActionId">
    <vt:lpwstr>a6a4e407-8007-461c-aa82-ed4aac173578</vt:lpwstr>
  </property>
  <property fmtid="{D5CDD505-2E9C-101B-9397-08002B2CF9AE}" pid="8" name="MSIP_Label_defa4170-0d19-0005-0004-bc88714345d2_ContentBits">
    <vt:lpwstr>0</vt:lpwstr>
  </property>
</Properties>
</file>